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AE" w:rsidRDefault="001949AE">
      <w:pPr>
        <w:pStyle w:val="Tekstpodstawowy"/>
        <w:rPr>
          <w:rFonts w:ascii="Arial"/>
          <w:b/>
          <w:sz w:val="30"/>
        </w:rPr>
      </w:pPr>
    </w:p>
    <w:p w:rsidR="001949AE" w:rsidRDefault="001949AE">
      <w:pPr>
        <w:pStyle w:val="Tekstpodstawowy"/>
        <w:rPr>
          <w:rFonts w:ascii="Arial"/>
          <w:b/>
          <w:sz w:val="30"/>
        </w:rPr>
      </w:pPr>
    </w:p>
    <w:p w:rsidR="001949AE" w:rsidRDefault="0090109F" w:rsidP="00627DDE">
      <w:pPr>
        <w:spacing w:before="203"/>
        <w:ind w:right="634"/>
        <w:jc w:val="center"/>
        <w:rPr>
          <w:rFonts w:ascii="Georgia"/>
          <w:sz w:val="96"/>
        </w:rPr>
      </w:pPr>
      <w:r>
        <w:rPr>
          <w:rFonts w:ascii="Georgia"/>
          <w:smallCaps/>
          <w:sz w:val="96"/>
        </w:rPr>
        <w:t>1</w:t>
      </w:r>
      <w:r>
        <w:rPr>
          <w:rFonts w:ascii="Georgia"/>
          <w:spacing w:val="-1"/>
          <w:sz w:val="96"/>
        </w:rPr>
        <w:t xml:space="preserve"> </w:t>
      </w:r>
      <w:r>
        <w:rPr>
          <w:rFonts w:ascii="Georgia"/>
          <w:sz w:val="96"/>
        </w:rPr>
        <w:t>V</w:t>
      </w:r>
    </w:p>
    <w:p w:rsidR="001949AE" w:rsidRPr="00627DDE" w:rsidRDefault="0090109F" w:rsidP="00627DDE">
      <w:pPr>
        <w:spacing w:before="164" w:line="237" w:lineRule="auto"/>
        <w:ind w:left="6097" w:right="617" w:hanging="5104"/>
        <w:jc w:val="center"/>
        <w:rPr>
          <w:rFonts w:ascii="Georgia" w:hAnsi="Georgia"/>
          <w:sz w:val="56"/>
        </w:rPr>
      </w:pPr>
      <w:r w:rsidRPr="00627DDE">
        <w:rPr>
          <w:rFonts w:ascii="Georgia" w:hAnsi="Georgia"/>
          <w:shadow/>
          <w:sz w:val="56"/>
        </w:rPr>
        <w:t>Międzynarodowe</w:t>
      </w:r>
      <w:r w:rsidRPr="00627DDE">
        <w:rPr>
          <w:rFonts w:ascii="Georgia" w:hAnsi="Georgia"/>
          <w:sz w:val="56"/>
        </w:rPr>
        <w:t xml:space="preserve"> </w:t>
      </w:r>
      <w:r w:rsidRPr="00627DDE">
        <w:rPr>
          <w:rFonts w:ascii="Georgia" w:hAnsi="Georgia"/>
          <w:emboss/>
          <w:sz w:val="56"/>
        </w:rPr>
        <w:t>Święto</w:t>
      </w:r>
      <w:r w:rsidRPr="00627DDE">
        <w:rPr>
          <w:rFonts w:ascii="Georgia" w:hAnsi="Georgia"/>
          <w:spacing w:val="-2"/>
          <w:sz w:val="56"/>
        </w:rPr>
        <w:t xml:space="preserve"> </w:t>
      </w:r>
      <w:r w:rsidRPr="00627DDE">
        <w:rPr>
          <w:rFonts w:ascii="Georgia" w:hAnsi="Georgia"/>
          <w:shadow/>
          <w:spacing w:val="-3"/>
          <w:sz w:val="56"/>
        </w:rPr>
        <w:t>Pracy</w:t>
      </w:r>
    </w:p>
    <w:p w:rsidR="001949AE" w:rsidRDefault="001949AE">
      <w:pPr>
        <w:pStyle w:val="Tekstpodstawowy"/>
        <w:rPr>
          <w:rFonts w:ascii="Georgia"/>
          <w:sz w:val="20"/>
        </w:rPr>
      </w:pPr>
    </w:p>
    <w:p w:rsidR="001949AE" w:rsidRDefault="001949AE">
      <w:pPr>
        <w:pStyle w:val="Tekstpodstawowy"/>
        <w:rPr>
          <w:rFonts w:ascii="Georgia"/>
          <w:sz w:val="20"/>
        </w:rPr>
      </w:pPr>
    </w:p>
    <w:p w:rsidR="001949AE" w:rsidRDefault="0090109F">
      <w:pPr>
        <w:pStyle w:val="Tekstpodstawowy"/>
        <w:spacing w:before="179" w:line="276" w:lineRule="auto"/>
        <w:ind w:left="112" w:right="151"/>
        <w:jc w:val="both"/>
      </w:pPr>
      <w:r>
        <w:t>Międzynarodowe Święto Pracy, popularnie zwane 1 Maja, obchodzone jest corocznie od roku 1890. W Polsce budzi często mieszane uczucia, gdyż bywa kojarzone z komunistyczną przeszłością naszego kraju. Nie jest to jednak święto wyłącznie komunistyczne, 1 Maja jest świętem robotniczym i pracowniczym.</w:t>
      </w:r>
    </w:p>
    <w:p w:rsidR="001949AE" w:rsidRDefault="001949AE">
      <w:pPr>
        <w:pStyle w:val="Tekstpodstawowy"/>
        <w:spacing w:before="7"/>
        <w:rPr>
          <w:sz w:val="19"/>
        </w:rPr>
      </w:pPr>
    </w:p>
    <w:p w:rsidR="001949AE" w:rsidRDefault="0090109F">
      <w:pPr>
        <w:pStyle w:val="Tekstpodstawowy"/>
        <w:spacing w:before="1"/>
        <w:ind w:left="112"/>
        <w:jc w:val="both"/>
      </w:pPr>
      <w:r>
        <w:t>Jego początki są związane z walką o najważniejszy postulat robotników na całym świecie –</w:t>
      </w:r>
    </w:p>
    <w:p w:rsidR="001949AE" w:rsidRDefault="0090109F">
      <w:pPr>
        <w:pStyle w:val="Tekstpodstawowy"/>
        <w:spacing w:before="47" w:line="276" w:lineRule="auto"/>
        <w:ind w:left="112" w:right="149"/>
        <w:jc w:val="both"/>
      </w:pPr>
      <w:r>
        <w:t xml:space="preserve">o wprowadzenie ośmiogodzinnego dnia pracy. Wszystko zaczęło się w drugiej połowie XIX wieku, gdy zaczął się gwałtownie </w:t>
      </w:r>
      <w:r w:rsidR="00B31C39">
        <w:t>rozwijać</w:t>
      </w:r>
      <w:r>
        <w:t xml:space="preserve"> wielki przemysł. Szczególnie w Stanach Zjednoczonych gospodarka rozwijała się bardzo intensywnie. Właściciele fabryk bogacili  się w niewyobrażalny sposób, wyzyskując nieludzko robotników. Zwyczajowy dzie</w:t>
      </w:r>
      <w:r w:rsidR="00B31C39">
        <w:t>ń</w:t>
      </w:r>
      <w:r>
        <w:t xml:space="preserve"> pracy trwał wówczas od 11 do 16 godzin, robotnicy byli źle traktowani, a płace często nie wystarczały na przeżycie. Żądania podwyżki płac były systematycznie odrzucane, nie istniały wcześniej żadne organizacje robotnicze, które by występowały w imieniu pokrzywdzonych. Pierwszy </w:t>
      </w:r>
      <w:r w:rsidR="00B31C39">
        <w:t>amerykański</w:t>
      </w:r>
      <w:r>
        <w:t xml:space="preserve"> związek zawodowy, pod nazwą Rycerzy Pracy (Knights of Labor), powstał w roku</w:t>
      </w:r>
      <w:r>
        <w:rPr>
          <w:spacing w:val="-6"/>
        </w:rPr>
        <w:t xml:space="preserve"> </w:t>
      </w:r>
      <w:r>
        <w:t>1873.</w:t>
      </w:r>
    </w:p>
    <w:p w:rsidR="001949AE" w:rsidRDefault="001949AE">
      <w:pPr>
        <w:pStyle w:val="Tekstpodstawowy"/>
        <w:spacing w:before="9"/>
        <w:rPr>
          <w:sz w:val="19"/>
        </w:rPr>
      </w:pPr>
    </w:p>
    <w:p w:rsidR="001949AE" w:rsidRDefault="0090109F">
      <w:pPr>
        <w:pStyle w:val="Tekstpodstawowy"/>
        <w:spacing w:line="276" w:lineRule="auto"/>
        <w:ind w:left="112" w:right="152"/>
        <w:jc w:val="both"/>
      </w:pPr>
      <w:r>
        <w:t>Związek ten od razu podjął walkę o ośmiogodzinny dzie</w:t>
      </w:r>
      <w:r w:rsidR="00B31C39">
        <w:t>ń</w:t>
      </w:r>
      <w:r>
        <w:t xml:space="preserve"> pracy i występował przeciwko zatrudnianiu dzieci. W latach siedemdziesiątych XIX wieku strajki i protesty robotnicze zaczęły regularnie </w:t>
      </w:r>
      <w:r w:rsidR="00B31C39">
        <w:t>pojawiać</w:t>
      </w:r>
      <w:r>
        <w:t xml:space="preserve"> się we wszystkich większych miastach Stanów Zjednoczonych. Władze nie zamierzały tego </w:t>
      </w:r>
      <w:r w:rsidR="00B31C39">
        <w:t>tolerować</w:t>
      </w:r>
      <w:r>
        <w:t xml:space="preserve"> i w roku 1877 doszło do pierwszych ofiar śmiertelnych.  W  Pittsburgu  zabito  ponad  65  robotników,  raniono  700.  W  Chicago      w ulicznych protestach zginęło ponad 30 osób, a 100 zostało rannych. Te tragiczne wydarzenia zapoczątkowały powstanie Federacji Organizacji Związków Zawodowych Stanów Zjednoczonych i Kanady, która w roku 1886 przekształciła się w istniejącą do dziś </w:t>
      </w:r>
      <w:r w:rsidR="00B31C39">
        <w:t>Amerykańską</w:t>
      </w:r>
      <w:r>
        <w:t xml:space="preserve"> Federację Pracy (American Federation of Labor). Zachęcała ona robotników do organizowania się w terenowe związki zawodowe mające broni</w:t>
      </w:r>
      <w:r w:rsidR="00B31C39">
        <w:t>ć</w:t>
      </w:r>
      <w:r>
        <w:t xml:space="preserve"> ludzi</w:t>
      </w:r>
      <w:r>
        <w:rPr>
          <w:spacing w:val="-23"/>
        </w:rPr>
        <w:t xml:space="preserve"> </w:t>
      </w:r>
      <w:r>
        <w:t>pracy.</w:t>
      </w:r>
    </w:p>
    <w:p w:rsidR="001949AE" w:rsidRDefault="001949AE">
      <w:pPr>
        <w:spacing w:line="276" w:lineRule="auto"/>
        <w:jc w:val="both"/>
        <w:sectPr w:rsidR="001949AE">
          <w:footerReference w:type="default" r:id="rId6"/>
          <w:type w:val="continuous"/>
          <w:pgSz w:w="11910" w:h="16840"/>
          <w:pgMar w:top="700" w:right="980" w:bottom="1220" w:left="1020" w:header="708" w:footer="1029" w:gutter="0"/>
          <w:cols w:space="708"/>
        </w:sectPr>
      </w:pPr>
    </w:p>
    <w:p w:rsidR="001949AE" w:rsidRDefault="001949AE">
      <w:pPr>
        <w:pStyle w:val="Tekstpodstawowy"/>
        <w:rPr>
          <w:rFonts w:ascii="Arial"/>
          <w:sz w:val="20"/>
        </w:rPr>
      </w:pPr>
    </w:p>
    <w:p w:rsidR="001949AE" w:rsidRDefault="0090109F">
      <w:pPr>
        <w:pStyle w:val="Tekstpodstawowy"/>
        <w:spacing w:before="199" w:line="276" w:lineRule="auto"/>
        <w:ind w:left="112" w:right="151"/>
        <w:jc w:val="both"/>
      </w:pPr>
      <w:r>
        <w:t xml:space="preserve">W 1884 roku pracodawcy oraz władze odrzuciły ponowne żądania ośmiogodzinnego dnia pracy i w rezultacie w Stanach Zjednoczonych zastrajkowało około 350 tys. ludzi. Wobec tak masowych protestów </w:t>
      </w:r>
      <w:r w:rsidR="00B31C39">
        <w:t>część</w:t>
      </w:r>
      <w:r>
        <w:t xml:space="preserve"> pracodawców przyjęła warunki stawiane przez związkowców. Pozostali pracodawcy byli nieugięci, między nimi Mc.Cormick, który twierdził, że tylko nędza i głód zmuszą robotników do zaprzestania strajków. W odpowiedzi na taką postawę Mc. Cormicka, związkowcy zapowiedzieli na 1 maja 1886 roku ogólnokrajowy strajk żądający ośmiogodzinnego dnia</w:t>
      </w:r>
      <w:r>
        <w:rPr>
          <w:spacing w:val="-7"/>
        </w:rPr>
        <w:t xml:space="preserve"> </w:t>
      </w:r>
      <w:r>
        <w:t>pracy.</w:t>
      </w:r>
    </w:p>
    <w:p w:rsidR="001949AE" w:rsidRDefault="001949AE">
      <w:pPr>
        <w:pStyle w:val="Tekstpodstawowy"/>
        <w:spacing w:before="7"/>
        <w:rPr>
          <w:sz w:val="19"/>
        </w:rPr>
      </w:pPr>
    </w:p>
    <w:p w:rsidR="001949AE" w:rsidRDefault="0090109F">
      <w:pPr>
        <w:pStyle w:val="Tekstpodstawowy"/>
        <w:spacing w:line="276" w:lineRule="auto"/>
        <w:ind w:left="112" w:right="153"/>
        <w:jc w:val="both"/>
      </w:pPr>
      <w:r>
        <w:t>W Chicago stanęły tego dnia prawie wszystkie fabryki, do protestu przystąpiły dziesiątki tysięcy robotników. Wiece i pochody odbyły się w pokojowy sposób. Sytuacja zmieniła się  3 maja w czasie wiecu koło zakładów Mc.</w:t>
      </w:r>
      <w:r w:rsidR="00B31C39">
        <w:t xml:space="preserve"> Cormicka, gdzie doszło do starć</w:t>
      </w:r>
      <w:r>
        <w:t xml:space="preserve"> między robotnikami a policją, zginęło wtedy 4 robotników. Następnego dnia odbył się kolejny wiec protestacyjny, który w początkowej fazie miał pokojowy przebieg. Gdy zgromadzeni zaczęli się już </w:t>
      </w:r>
      <w:r w:rsidR="00B31C39">
        <w:t>rozchodzić</w:t>
      </w:r>
      <w:r>
        <w:t xml:space="preserve">, z pobliskiego zaułka w oddział policji rzucono bombę. Policja zaczęła </w:t>
      </w:r>
      <w:r w:rsidR="00B31C39">
        <w:t>strzelać</w:t>
      </w:r>
      <w:r>
        <w:t xml:space="preserve"> do tłumu, rannych zostało około 200 osób, liczba zabitych nie została ustalona. Obecnie historycy uważają, że bomba został rzucona przez policyjnego</w:t>
      </w:r>
      <w:r>
        <w:rPr>
          <w:spacing w:val="-18"/>
        </w:rPr>
        <w:t xml:space="preserve"> </w:t>
      </w:r>
      <w:r>
        <w:t>agenta.</w:t>
      </w:r>
    </w:p>
    <w:p w:rsidR="001949AE" w:rsidRDefault="001949AE">
      <w:pPr>
        <w:pStyle w:val="Tekstpodstawowy"/>
        <w:spacing w:before="9"/>
        <w:rPr>
          <w:sz w:val="19"/>
        </w:rPr>
      </w:pPr>
    </w:p>
    <w:p w:rsidR="001949AE" w:rsidRDefault="0090109F">
      <w:pPr>
        <w:pStyle w:val="Tekstpodstawowy"/>
        <w:spacing w:before="1" w:line="276" w:lineRule="auto"/>
        <w:ind w:left="112" w:right="151"/>
        <w:jc w:val="both"/>
      </w:pPr>
      <w:r>
        <w:t>W  roku  1889  II  kongres  Międzynarodówki  Socjalistycznej,  który  odbył  się  w  Paryżu,  w</w:t>
      </w:r>
      <w:r>
        <w:rPr>
          <w:spacing w:val="35"/>
        </w:rPr>
        <w:t xml:space="preserve"> </w:t>
      </w:r>
      <w:r>
        <w:t>reakcji na tragiczne wydarzenia w Ameryce ustanowił międzynarodowy dzie</w:t>
      </w:r>
      <w:r w:rsidR="00B31C39">
        <w:t>ń</w:t>
      </w:r>
      <w:r>
        <w:t xml:space="preserve"> walki</w:t>
      </w:r>
    </w:p>
    <w:p w:rsidR="001949AE" w:rsidRDefault="0090109F">
      <w:pPr>
        <w:pStyle w:val="Tekstpodstawowy"/>
        <w:spacing w:line="317" w:lineRule="exact"/>
        <w:ind w:left="112"/>
      </w:pPr>
      <w:r>
        <w:t>o ośmiogodzinny dzie</w:t>
      </w:r>
      <w:r w:rsidR="00B31C39">
        <w:t>ń</w:t>
      </w:r>
      <w:r>
        <w:t xml:space="preserve"> pracy. Przyjęto, że tym dniem ma by</w:t>
      </w:r>
      <w:r w:rsidR="00B31C39">
        <w:t>ć</w:t>
      </w:r>
      <w:r>
        <w:t xml:space="preserve"> 1 maja.</w:t>
      </w:r>
    </w:p>
    <w:p w:rsidR="001949AE" w:rsidRDefault="001949AE">
      <w:pPr>
        <w:pStyle w:val="Tekstpodstawowy"/>
        <w:spacing w:before="7"/>
        <w:rPr>
          <w:sz w:val="23"/>
        </w:rPr>
      </w:pPr>
    </w:p>
    <w:p w:rsidR="001949AE" w:rsidRDefault="0090109F">
      <w:pPr>
        <w:pStyle w:val="Tekstpodstawowy"/>
        <w:spacing w:line="276" w:lineRule="auto"/>
        <w:ind w:left="112" w:right="152"/>
        <w:jc w:val="both"/>
      </w:pPr>
      <w:r>
        <w:t>Pierwsze majowe obchody w wielu krajach, także i w Polsce będącej pod zaborami, rozpoczęły  się  w  1890  roku.  Natomiast   Stany  Zjednoczone  obchodzą   Święto  Pracy   w pierwszy poniedziałek</w:t>
      </w:r>
      <w:r>
        <w:rPr>
          <w:spacing w:val="-4"/>
        </w:rPr>
        <w:t xml:space="preserve"> </w:t>
      </w:r>
      <w:r>
        <w:t>września.</w:t>
      </w:r>
    </w:p>
    <w:p w:rsidR="001949AE" w:rsidRDefault="001949AE">
      <w:pPr>
        <w:pStyle w:val="Tekstpodstawowy"/>
        <w:spacing w:before="7"/>
        <w:rPr>
          <w:sz w:val="19"/>
        </w:rPr>
      </w:pPr>
    </w:p>
    <w:p w:rsidR="001949AE" w:rsidRDefault="0090109F" w:rsidP="00B31C39">
      <w:pPr>
        <w:pStyle w:val="Tekstpodstawowy"/>
        <w:spacing w:line="276" w:lineRule="auto"/>
        <w:ind w:left="112" w:right="-13"/>
        <w:jc w:val="both"/>
      </w:pPr>
      <w:r>
        <w:t>W Polsce w latach 1946-1989 dzie</w:t>
      </w:r>
      <w:r w:rsidR="00B31C39">
        <w:t>ń</w:t>
      </w:r>
      <w:r>
        <w:t xml:space="preserve"> 1  maja</w:t>
      </w:r>
      <w:r w:rsidR="00B31C39">
        <w:t xml:space="preserve"> był  obowiązkowym  świętem  pań</w:t>
      </w:r>
      <w:r>
        <w:t>stwowym, w czasie którego wszyscy obywatele mieli</w:t>
      </w:r>
      <w:r>
        <w:rPr>
          <w:spacing w:val="-31"/>
        </w:rPr>
        <w:t xml:space="preserve"> </w:t>
      </w:r>
      <w:r>
        <w:t>bra</w:t>
      </w:r>
      <w:r w:rsidR="00B31C39">
        <w:t>ć</w:t>
      </w:r>
      <w:r>
        <w:t xml:space="preserve"> udział w masowych pochodach, przemierzających ulice miast. Święto to służyło przede wszystkim ówczesnym władzom Polski do ich własnych celów. Po zmianie ustroju święto straciło polityczny charakter. Dzisiaj pochody pierwszomajowe są organizowane spontanicznie, w większości skupiają się na walce o prawa pracowników, prawa ofiar </w:t>
      </w:r>
      <w:r w:rsidR="00B31C39">
        <w:t>zwolnień</w:t>
      </w:r>
      <w:r>
        <w:t xml:space="preserve"> grupowych oraz o prawa dla bezrobotnych i</w:t>
      </w:r>
      <w:r>
        <w:rPr>
          <w:spacing w:val="-4"/>
        </w:rPr>
        <w:t xml:space="preserve"> </w:t>
      </w:r>
      <w:r>
        <w:t>bezdomnych.</w:t>
      </w:r>
    </w:p>
    <w:sectPr w:rsidR="001949AE" w:rsidSect="001949AE">
      <w:pgSz w:w="11910" w:h="16840"/>
      <w:pgMar w:top="700" w:right="980" w:bottom="1220" w:left="1020" w:header="0" w:footer="10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54" w:rsidRDefault="00134054" w:rsidP="001949AE">
      <w:r>
        <w:separator/>
      </w:r>
    </w:p>
  </w:endnote>
  <w:endnote w:type="continuationSeparator" w:id="1">
    <w:p w:rsidR="00134054" w:rsidRDefault="00134054" w:rsidP="0019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AE" w:rsidRDefault="00F55BD3">
    <w:pPr>
      <w:pStyle w:val="Tekstpodstawowy"/>
      <w:spacing w:line="14" w:lineRule="auto"/>
      <w:rPr>
        <w:sz w:val="20"/>
      </w:rPr>
    </w:pPr>
    <w:r w:rsidRPr="00F55B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8.6pt;margin-top:779.5pt;width:113.25pt;height:17.7pt;z-index:-251737088;mso-position-horizontal-relative:page;mso-position-vertical-relative:page" filled="f" stroked="f">
          <v:textbox inset="0,0,0,0">
            <w:txbxContent>
              <w:p w:rsidR="001949AE" w:rsidRDefault="001949AE" w:rsidP="00B31C39">
                <w:pPr>
                  <w:spacing w:before="11"/>
                  <w:rPr>
                    <w:rFonts w:ascii="Arial"/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Pr="00F55BD3">
      <w:pict>
        <v:shape id="_x0000_s2049" type="#_x0000_t202" style="position:absolute;margin-left:60.1pt;margin-top:781.35pt;width:124.35pt;height:15.45pt;z-index:-251736064;mso-position-horizontal-relative:page;mso-position-vertical-relative:page" filled="f" stroked="f">
          <v:textbox inset="0,0,0,0">
            <w:txbxContent>
              <w:p w:rsidR="001949AE" w:rsidRDefault="0090109F" w:rsidP="00B31C39">
                <w:pPr>
                  <w:spacing w:before="12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>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54" w:rsidRDefault="00134054" w:rsidP="001949AE">
      <w:r>
        <w:separator/>
      </w:r>
    </w:p>
  </w:footnote>
  <w:footnote w:type="continuationSeparator" w:id="1">
    <w:p w:rsidR="00134054" w:rsidRDefault="00134054" w:rsidP="00194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49AE"/>
    <w:rsid w:val="00134054"/>
    <w:rsid w:val="001949AE"/>
    <w:rsid w:val="00627DDE"/>
    <w:rsid w:val="0090109F"/>
    <w:rsid w:val="00B31C39"/>
    <w:rsid w:val="00F5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949AE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949AE"/>
    <w:rPr>
      <w:sz w:val="26"/>
      <w:szCs w:val="26"/>
    </w:rPr>
  </w:style>
  <w:style w:type="paragraph" w:customStyle="1" w:styleId="Heading1">
    <w:name w:val="Heading 1"/>
    <w:basedOn w:val="Normalny"/>
    <w:uiPriority w:val="1"/>
    <w:qFormat/>
    <w:rsid w:val="001949AE"/>
    <w:pPr>
      <w:spacing w:before="11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1949AE"/>
  </w:style>
  <w:style w:type="paragraph" w:customStyle="1" w:styleId="TableParagraph">
    <w:name w:val="Table Paragraph"/>
    <w:basedOn w:val="Normalny"/>
    <w:uiPriority w:val="1"/>
    <w:qFormat/>
    <w:rsid w:val="001949AE"/>
  </w:style>
  <w:style w:type="paragraph" w:styleId="Nagwek">
    <w:name w:val="header"/>
    <w:basedOn w:val="Normalny"/>
    <w:link w:val="NagwekZnak"/>
    <w:uiPriority w:val="99"/>
    <w:semiHidden/>
    <w:unhideWhenUsed/>
    <w:rsid w:val="00B31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39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1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1C39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2020-04-27T11:54:00Z</dcterms:created>
  <dcterms:modified xsi:type="dcterms:W3CDTF">2020-04-27T15:42:00Z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